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C8C" w:rsidRPr="00927C8C" w:rsidRDefault="00927C8C" w:rsidP="00604B0C">
      <w:pPr>
        <w:tabs>
          <w:tab w:val="left" w:pos="709"/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27C8C"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-208305</wp:posOffset>
            </wp:positionH>
            <wp:positionV relativeFrom="paragraph">
              <wp:posOffset>134772</wp:posOffset>
            </wp:positionV>
            <wp:extent cx="799465" cy="1019175"/>
            <wp:effectExtent l="0" t="0" r="635" b="9525"/>
            <wp:wrapSquare wrapText="bothSides"/>
            <wp:docPr id="1" name="Картина 1" descr="Godech-gerb-kraj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 descr="Godech-gerb-kraj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7C8C">
        <w:rPr>
          <w:rFonts w:ascii="Times New Roman" w:eastAsia="Times New Roman" w:hAnsi="Times New Roman" w:cs="Times New Roman"/>
          <w:b/>
          <w:sz w:val="52"/>
          <w:szCs w:val="52"/>
        </w:rPr>
        <w:t>ОБЩИНА  ГОДЕЧ</w:t>
      </w:r>
    </w:p>
    <w:p w:rsidR="00927C8C" w:rsidRPr="00927C8C" w:rsidRDefault="00927C8C" w:rsidP="00927C8C">
      <w:pPr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sz w:val="16"/>
          <w:szCs w:val="16"/>
        </w:rPr>
      </w:pPr>
      <w:r w:rsidRPr="00927C8C">
        <w:rPr>
          <w:rFonts w:ascii="Georgia" w:eastAsia="Times New Roman" w:hAnsi="Georgia" w:cs="Times New Roman"/>
          <w:b/>
          <w:sz w:val="16"/>
          <w:szCs w:val="16"/>
        </w:rPr>
        <w:t>__________________________________________________________________</w:t>
      </w:r>
    </w:p>
    <w:p w:rsidR="00927C8C" w:rsidRPr="00927C8C" w:rsidRDefault="00927C8C" w:rsidP="00927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>2240, гр.</w:t>
      </w: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>Годеч, пл. “Свобода” №1, Тел.: 072922300, Факс: 072923513</w:t>
      </w:r>
    </w:p>
    <w:p w:rsidR="00927C8C" w:rsidRPr="00927C8C" w:rsidRDefault="00927C8C" w:rsidP="00927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>е-</w:t>
      </w: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mail</w:t>
      </w:r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  <w:hyperlink r:id="rId7" w:history="1">
        <w:r w:rsidRPr="00927C8C">
          <w:rPr>
            <w:rFonts w:ascii="Times New Roman" w:eastAsia="Times New Roman" w:hAnsi="Times New Roman" w:cs="Times New Roman"/>
            <w:b/>
            <w:i/>
            <w:color w:val="666666"/>
            <w:sz w:val="24"/>
            <w:szCs w:val="24"/>
          </w:rPr>
          <w:t>obshtina_godech@abv.bg</w:t>
        </w:r>
      </w:hyperlink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; </w:t>
      </w:r>
      <w:hyperlink r:id="rId8" w:history="1">
        <w:r w:rsidRPr="00927C8C">
          <w:rPr>
            <w:rFonts w:ascii="Times New Roman" w:eastAsia="Times New Roman" w:hAnsi="Times New Roman" w:cs="Times New Roman"/>
            <w:b/>
            <w:i/>
            <w:color w:val="666666"/>
            <w:sz w:val="24"/>
            <w:szCs w:val="24"/>
          </w:rPr>
          <w:t>office@godech.bg</w:t>
        </w:r>
      </w:hyperlink>
      <w:r w:rsidRPr="00927C8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; </w:t>
      </w:r>
      <w:hyperlink r:id="rId9" w:history="1">
        <w:r w:rsidRPr="00927C8C">
          <w:rPr>
            <w:rFonts w:ascii="Times New Roman" w:eastAsia="Times New Roman" w:hAnsi="Times New Roman" w:cs="Times New Roman"/>
            <w:b/>
            <w:i/>
            <w:color w:val="666666"/>
            <w:sz w:val="24"/>
            <w:szCs w:val="24"/>
          </w:rPr>
          <w:t>www.godech.bg</w:t>
        </w:r>
      </w:hyperlink>
    </w:p>
    <w:p w:rsidR="00EE1A57" w:rsidRDefault="00EE1A57" w:rsidP="005555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E1A57" w:rsidRDefault="00EE1A57" w:rsidP="005555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0357A" w:rsidRDefault="0070357A" w:rsidP="005555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7C8C" w:rsidRPr="00927C8C" w:rsidRDefault="00927C8C" w:rsidP="0055559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en-US" w:eastAsia="bg-BG"/>
        </w:rPr>
      </w:pPr>
      <w:r w:rsidRPr="00927C8C">
        <w:rPr>
          <w:rFonts w:ascii="Times New Roman" w:eastAsia="Times New Roman" w:hAnsi="Times New Roman" w:cs="Times New Roman"/>
          <w:b/>
          <w:sz w:val="48"/>
          <w:szCs w:val="48"/>
          <w:lang w:val="en-US" w:eastAsia="bg-BG"/>
        </w:rPr>
        <w:t>ЗАПОВЕД</w:t>
      </w:r>
    </w:p>
    <w:p w:rsidR="00927C8C" w:rsidRPr="00927C8C" w:rsidRDefault="00927C8C" w:rsidP="00927C8C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  <w:r w:rsidRPr="00927C8C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  <w:t>№ РД</w:t>
      </w:r>
      <w:r w:rsidR="0008681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 xml:space="preserve"> – 465</w:t>
      </w:r>
    </w:p>
    <w:p w:rsidR="00927C8C" w:rsidRPr="00927C8C" w:rsidRDefault="00927C8C" w:rsidP="00927C8C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</w:pPr>
      <w:r w:rsidRPr="00927C8C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 xml:space="preserve">гр. Годеч, </w:t>
      </w:r>
      <w:r w:rsidR="0008681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>05.10.</w:t>
      </w:r>
      <w:r w:rsidR="00C02F1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>2026</w:t>
      </w:r>
      <w:r w:rsidRPr="00927C8C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  <w:t xml:space="preserve"> г.</w:t>
      </w:r>
    </w:p>
    <w:p w:rsidR="00927C8C" w:rsidRPr="00927C8C" w:rsidRDefault="00927C8C" w:rsidP="00927C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E1A57" w:rsidRPr="00927C8C" w:rsidRDefault="00927C8C" w:rsidP="00927C8C">
      <w:pPr>
        <w:tabs>
          <w:tab w:val="left" w:pos="709"/>
        </w:tabs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44, ал. 2 от Закона за местното самоуправление и местната администрация, 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15, ал. 1, т. </w:t>
      </w:r>
      <w:r w:rsidR="00304AA1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общин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ската собственост, чл. 6.2., 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б) от Договор за отдаване под наем на земеделска земя № </w:t>
      </w:r>
      <w:r w:rsidR="002F4248">
        <w:rPr>
          <w:rFonts w:ascii="Times New Roman" w:eastAsia="Times New Roman" w:hAnsi="Times New Roman" w:cs="Times New Roman"/>
          <w:sz w:val="24"/>
          <w:szCs w:val="24"/>
          <w:lang w:eastAsia="bg-BG"/>
        </w:rPr>
        <w:t>5168 от 26.09.2019</w:t>
      </w:r>
      <w:r w:rsidR="00C02F1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9A54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аявление 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регистрирано в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Административно-информационната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тема на Община Годеч с вх. №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92.00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2F4248">
        <w:rPr>
          <w:rFonts w:ascii="Times New Roman" w:eastAsia="Times New Roman" w:hAnsi="Times New Roman" w:cs="Times New Roman"/>
          <w:sz w:val="24"/>
          <w:szCs w:val="24"/>
          <w:lang w:eastAsia="bg-BG"/>
        </w:rPr>
        <w:t>415</w:t>
      </w:r>
      <w:r w:rsidR="00B53D9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2F4248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675C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F4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2F4248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Светослав Петров Григоров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качеството</w:t>
      </w:r>
      <w:r w:rsidR="00EB19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 на</w:t>
      </w:r>
      <w:r w:rsidR="00F36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наемател</w:t>
      </w:r>
    </w:p>
    <w:p w:rsidR="00927C8C" w:rsidRPr="00927C8C" w:rsidRDefault="00927C8C" w:rsidP="00927C8C">
      <w:pPr>
        <w:tabs>
          <w:tab w:val="left" w:pos="3544"/>
        </w:tabs>
        <w:spacing w:after="24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27C8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НАРЕЖДАМ:</w:t>
      </w:r>
    </w:p>
    <w:p w:rsidR="00763EAD" w:rsidRPr="0040567B" w:rsidRDefault="00927C8C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27C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</w:t>
      </w:r>
      <w:r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F42EA" w:rsidRPr="00E63D7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Прекратявам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предсрочно действието на </w:t>
      </w:r>
      <w:r w:rsidR="00E63D78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оговор за отдаване под наем на земеделска земя </w:t>
      </w:r>
      <w:r w:rsidR="004056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№ 5168</w:t>
      </w:r>
      <w:r w:rsidR="0040567B"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2</w:t>
      </w:r>
      <w:r w:rsidR="004056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40567B"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.09.201</w:t>
      </w:r>
      <w:r w:rsidR="004056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="0040567B"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="004056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сключен между Община Годеч и </w:t>
      </w:r>
      <w:r w:rsidR="002F4248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Светослав Петров Григоров</w:t>
      </w:r>
      <w:r w:rsidR="007F42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считано от </w:t>
      </w:r>
      <w:r w:rsidR="002F4248" w:rsidRPr="002F42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4056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763EAD" w:rsidRPr="002F42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763EAD"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10.2026</w:t>
      </w:r>
      <w:r w:rsidR="007F42EA" w:rsidRPr="00763E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</w:t>
      </w:r>
      <w:r w:rsidR="004056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4F120F" w:rsidRDefault="00927C8C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27C8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II.</w:t>
      </w:r>
      <w:r w:rsidR="001205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F12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Възлагам на г-жа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Костадинка Ставрева</w:t>
      </w:r>
      <w:r w:rsidR="004F12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763EAD" w:rsidRP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старши счетоводител в дирекция „Административно обслужване и финансово-стопански дейности” </w:t>
      </w:r>
      <w:r w:rsidR="004F12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отрази необходимите корекции за наем чрез анулиране на фактура или издаване на кредитно известие. </w:t>
      </w:r>
    </w:p>
    <w:p w:rsidR="00C675C9" w:rsidRDefault="004F120F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05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2059A"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Възлагам на г-жа Валентина Георгиева – специалист в дирекция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„Териториално устройство и европейски проекти“</w:t>
      </w:r>
      <w:r w:rsidR="004D0D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Годеч</w:t>
      </w:r>
      <w:r w:rsidR="0012059A"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преизчисли дължимия годишен наем към датата на прекратяване на гореописания договор, да отрази сумата и прекратяването на договора в електронната система „Е-</w:t>
      </w:r>
      <w:r w:rsidR="0070357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община“ и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софтуера за управление на земеделски имоти, и да </w:t>
      </w:r>
      <w:r w:rsidR="00EE1A57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уведоми</w:t>
      </w:r>
      <w:r w:rsidR="001205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наемателя </w:t>
      </w:r>
      <w:r w:rsidR="00EE1A57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издаването на настоящата заповед.</w:t>
      </w:r>
    </w:p>
    <w:p w:rsidR="00927C8C" w:rsidRPr="00927C8C" w:rsidRDefault="00C675C9" w:rsidP="00763E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7A9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3F7A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Заповедта да се обяви на информационното табло</w:t>
      </w:r>
      <w:r w:rsidR="003F7A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 сградата на Община Годеч </w:t>
      </w:r>
      <w:r w:rsidR="003F7A95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да се публикува на официалната интернет страница на общината.</w:t>
      </w:r>
    </w:p>
    <w:p w:rsidR="00FC5B2C" w:rsidRDefault="003F7A95" w:rsidP="00EE1A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7A9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FC5B2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Заповедта подлежи на обжалване в четиринадесетдневен срок по реда определен в Административнопроцесуалния кодекс</w:t>
      </w:r>
      <w:r w:rsidR="00EE675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27C8C" w:rsidRDefault="00927C8C" w:rsidP="000D74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Контрол по изпълн</w:t>
      </w:r>
      <w:r w:rsidR="00FC5B2C">
        <w:rPr>
          <w:rFonts w:ascii="Times New Roman" w:eastAsia="Times New Roman" w:hAnsi="Times New Roman" w:cs="Times New Roman"/>
          <w:sz w:val="24"/>
          <w:szCs w:val="24"/>
          <w:lang w:eastAsia="bg-BG"/>
        </w:rPr>
        <w:t>ение на заповедта възлагам на инж.</w:t>
      </w:r>
      <w:r w:rsidRPr="00927C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C5B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Ангел Ангелов – директор на дирекция ТУЕП. </w:t>
      </w:r>
    </w:p>
    <w:p w:rsidR="00763EAD" w:rsidRPr="00763EAD" w:rsidRDefault="00763EAD" w:rsidP="00763EAD">
      <w:pPr>
        <w:spacing w:after="0" w:line="360" w:lineRule="auto"/>
        <w:ind w:firstLine="709"/>
        <w:jc w:val="both"/>
        <w:rPr>
          <w:rFonts w:ascii="SP_Basquerville" w:eastAsia="Times New Roman" w:hAnsi="SP_Basquerville" w:cs="Times New Roman"/>
          <w:sz w:val="24"/>
          <w:szCs w:val="24"/>
          <w:lang w:eastAsia="bg-BG"/>
        </w:rPr>
      </w:pPr>
      <w:r w:rsidRPr="00763EA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заповед да се сведе до знанието на посочените служители за сведение и изпълнение.</w:t>
      </w:r>
    </w:p>
    <w:p w:rsidR="00763EAD" w:rsidRPr="00927C8C" w:rsidRDefault="00763EAD" w:rsidP="000D74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E6752" w:rsidRDefault="00EE6752" w:rsidP="00927C8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0357A" w:rsidRDefault="0070357A" w:rsidP="00927C8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63EAD" w:rsidRDefault="00FC5B2C" w:rsidP="00927C8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НАДЯ СОТИРОВА</w:t>
      </w:r>
      <w:r w:rsidR="008426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  <w:r w:rsidR="00E2431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/П/</w:t>
      </w:r>
      <w:bookmarkStart w:id="0" w:name="_GoBack"/>
      <w:bookmarkEnd w:id="0"/>
    </w:p>
    <w:p w:rsidR="00FC5B2C" w:rsidRDefault="00FC5B2C" w:rsidP="00927C8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ЗАМЕСТНИК-КМЕТ НА ОБЩИНА ГОДЕЧ</w:t>
      </w:r>
    </w:p>
    <w:p w:rsidR="00E35B15" w:rsidRDefault="00555597" w:rsidP="00FD2DF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</w:t>
      </w:r>
      <w:r w:rsidR="00FC5B2C"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Оправомощена със Заповед № РД</w:t>
      </w:r>
      <w:r w:rsidR="00EF7E1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-</w:t>
      </w:r>
      <w:r w:rsidR="00FC5B2C"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13</w:t>
      </w:r>
      <w:r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/18.01.2024 г. на кмета на </w:t>
      </w:r>
      <w:r w:rsidR="00EF7E1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</w:t>
      </w:r>
      <w:r w:rsidRPr="00555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бщина Годеч/</w:t>
      </w:r>
    </w:p>
    <w:p w:rsidR="00EE1A57" w:rsidRDefault="00EE1A57" w:rsidP="00FD2DF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AD4A0E" w:rsidRDefault="00AD4A0E" w:rsidP="00FD2DFE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sectPr w:rsidR="00AD4A0E" w:rsidSect="00EE1A57">
      <w:pgSz w:w="12240" w:h="15840"/>
      <w:pgMar w:top="680" w:right="1134" w:bottom="102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2BE" w:rsidRDefault="004E02BE" w:rsidP="00EE6752">
      <w:pPr>
        <w:spacing w:after="0" w:line="240" w:lineRule="auto"/>
      </w:pPr>
      <w:r>
        <w:separator/>
      </w:r>
    </w:p>
  </w:endnote>
  <w:endnote w:type="continuationSeparator" w:id="0">
    <w:p w:rsidR="004E02BE" w:rsidRDefault="004E02BE" w:rsidP="00EE6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P_Basquerville">
    <w:altName w:val="Times New Roman"/>
    <w:charset w:val="CC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2BE" w:rsidRDefault="004E02BE" w:rsidP="00EE6752">
      <w:pPr>
        <w:spacing w:after="0" w:line="240" w:lineRule="auto"/>
      </w:pPr>
      <w:r>
        <w:separator/>
      </w:r>
    </w:p>
  </w:footnote>
  <w:footnote w:type="continuationSeparator" w:id="0">
    <w:p w:rsidR="004E02BE" w:rsidRDefault="004E02BE" w:rsidP="00EE67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5C"/>
    <w:rsid w:val="000756D4"/>
    <w:rsid w:val="00086819"/>
    <w:rsid w:val="000D74DD"/>
    <w:rsid w:val="0012059A"/>
    <w:rsid w:val="0019435D"/>
    <w:rsid w:val="00216F27"/>
    <w:rsid w:val="0022205C"/>
    <w:rsid w:val="002F4248"/>
    <w:rsid w:val="00304AA1"/>
    <w:rsid w:val="003F7A95"/>
    <w:rsid w:val="0040567B"/>
    <w:rsid w:val="004D0DF7"/>
    <w:rsid w:val="004E02BE"/>
    <w:rsid w:val="004F120F"/>
    <w:rsid w:val="00555597"/>
    <w:rsid w:val="00604B0C"/>
    <w:rsid w:val="0070357A"/>
    <w:rsid w:val="0072207B"/>
    <w:rsid w:val="00763EAD"/>
    <w:rsid w:val="007F42EA"/>
    <w:rsid w:val="00842679"/>
    <w:rsid w:val="008E287E"/>
    <w:rsid w:val="00927C8C"/>
    <w:rsid w:val="00951E9C"/>
    <w:rsid w:val="00970541"/>
    <w:rsid w:val="009A54B8"/>
    <w:rsid w:val="00AB6D56"/>
    <w:rsid w:val="00AD4A0E"/>
    <w:rsid w:val="00B53D93"/>
    <w:rsid w:val="00C02F19"/>
    <w:rsid w:val="00C1379F"/>
    <w:rsid w:val="00C675C9"/>
    <w:rsid w:val="00CE03F3"/>
    <w:rsid w:val="00CE528E"/>
    <w:rsid w:val="00D04895"/>
    <w:rsid w:val="00E24315"/>
    <w:rsid w:val="00E35B15"/>
    <w:rsid w:val="00E63D78"/>
    <w:rsid w:val="00EB192A"/>
    <w:rsid w:val="00EE1A57"/>
    <w:rsid w:val="00EE6752"/>
    <w:rsid w:val="00EF7E18"/>
    <w:rsid w:val="00F15689"/>
    <w:rsid w:val="00F16703"/>
    <w:rsid w:val="00F3698B"/>
    <w:rsid w:val="00F66EDB"/>
    <w:rsid w:val="00FC5B2C"/>
    <w:rsid w:val="00FD2DFE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AD27FD"/>
  <w15:chartTrackingRefBased/>
  <w15:docId w15:val="{D6E2CC89-A7F1-4280-A612-38C66B8E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F7E1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6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E6752"/>
  </w:style>
  <w:style w:type="paragraph" w:styleId="a7">
    <w:name w:val="footer"/>
    <w:basedOn w:val="a"/>
    <w:link w:val="a8"/>
    <w:uiPriority w:val="99"/>
    <w:unhideWhenUsed/>
    <w:rsid w:val="00EE6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E6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2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odech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bshtina_godech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godech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Desk-</cp:lastModifiedBy>
  <cp:revision>33</cp:revision>
  <cp:lastPrinted>2025-10-15T12:42:00Z</cp:lastPrinted>
  <dcterms:created xsi:type="dcterms:W3CDTF">2024-11-20T13:06:00Z</dcterms:created>
  <dcterms:modified xsi:type="dcterms:W3CDTF">2026-10-05T08:07:00Z</dcterms:modified>
</cp:coreProperties>
</file>